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1936E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208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/20</w:t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21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0F7EA0" w:rsidP="001936EF">
      <w:pPr>
        <w:tabs>
          <w:tab w:val="left" w:pos="2977"/>
          <w:tab w:val="left" w:pos="36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="00230252" w:rsidRPr="001936EF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1936E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  <w:r w:rsidR="009D5A2F" w:rsidRPr="001936EF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1936EF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1936EF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1936EF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1936E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ab/>
      </w:r>
    </w:p>
    <w:p w:rsidR="00C76558" w:rsidRPr="001936EF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b/>
          <w:sz w:val="28"/>
          <w:szCs w:val="28"/>
        </w:rPr>
        <w:tab/>
      </w:r>
      <w:r w:rsidRPr="001936EF">
        <w:rPr>
          <w:rFonts w:ascii="Times New Roman" w:hAnsi="Times New Roman" w:cs="Times New Roman"/>
          <w:sz w:val="28"/>
          <w:szCs w:val="28"/>
        </w:rPr>
        <w:t>Art. 1º -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6EF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CF10CA" w:rsidRPr="001936EF">
        <w:rPr>
          <w:rFonts w:ascii="Times New Roman" w:hAnsi="Times New Roman" w:cs="Times New Roman"/>
          <w:sz w:val="28"/>
          <w:szCs w:val="28"/>
        </w:rPr>
        <w:t>o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Sr</w:t>
      </w:r>
      <w:r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ALDONEI DA COSTA</w:t>
      </w:r>
      <w:r w:rsidRPr="001936EF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1936EF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1936EF">
        <w:rPr>
          <w:rFonts w:ascii="Times New Roman" w:hAnsi="Times New Roman" w:cs="Times New Roman"/>
          <w:sz w:val="28"/>
          <w:szCs w:val="28"/>
        </w:rPr>
        <w:t>de</w:t>
      </w:r>
      <w:r w:rsidR="00230252" w:rsidRPr="001936EF">
        <w:rPr>
          <w:rFonts w:ascii="Times New Roman" w:hAnsi="Times New Roman" w:cs="Times New Roman"/>
          <w:sz w:val="28"/>
          <w:szCs w:val="28"/>
        </w:rPr>
        <w:t xml:space="preserve"> </w:t>
      </w:r>
      <w:r w:rsidR="001936EF" w:rsidRPr="001936EF">
        <w:rPr>
          <w:rFonts w:ascii="Times New Roman" w:hAnsi="Times New Roman" w:cs="Times New Roman"/>
          <w:b/>
          <w:sz w:val="28"/>
          <w:szCs w:val="28"/>
        </w:rPr>
        <w:t>ENCARREGADO DE SETOR DE TRANSPORTES</w:t>
      </w:r>
      <w:r w:rsidRPr="001936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36EF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1936EF" w:rsidRPr="001936EF">
        <w:rPr>
          <w:rFonts w:ascii="Times New Roman" w:hAnsi="Times New Roman" w:cs="Times New Roman"/>
          <w:sz w:val="28"/>
          <w:szCs w:val="28"/>
        </w:rPr>
        <w:t>03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1936EF" w:rsidRPr="001936EF">
        <w:rPr>
          <w:rFonts w:ascii="Times New Roman" w:hAnsi="Times New Roman" w:cs="Times New Roman"/>
          <w:sz w:val="28"/>
          <w:szCs w:val="28"/>
        </w:rPr>
        <w:t>Maio</w:t>
      </w:r>
      <w:r w:rsidR="009D5A2F"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  <w:r w:rsidR="001B1ECE" w:rsidRPr="001936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1936E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7EA0" w:rsidRPr="001936EF" w:rsidRDefault="000F7EA0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224" w:rsidRPr="001936E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, </w:t>
      </w:r>
      <w:r w:rsidR="001936EF" w:rsidRPr="001936EF">
        <w:rPr>
          <w:rFonts w:ascii="Times New Roman" w:hAnsi="Times New Roman" w:cs="Times New Roman"/>
          <w:sz w:val="28"/>
          <w:szCs w:val="28"/>
        </w:rPr>
        <w:t>aos 03</w:t>
      </w:r>
      <w:r w:rsidR="003755D4" w:rsidRPr="001936EF">
        <w:rPr>
          <w:rFonts w:ascii="Times New Roman" w:hAnsi="Times New Roman" w:cs="Times New Roman"/>
          <w:sz w:val="28"/>
          <w:szCs w:val="28"/>
        </w:rPr>
        <w:t xml:space="preserve"> de </w:t>
      </w:r>
      <w:r w:rsidR="001936EF" w:rsidRPr="001936EF">
        <w:rPr>
          <w:rFonts w:ascii="Times New Roman" w:hAnsi="Times New Roman" w:cs="Times New Roman"/>
          <w:sz w:val="28"/>
          <w:szCs w:val="28"/>
        </w:rPr>
        <w:t>Maio</w:t>
      </w:r>
      <w:r w:rsidRPr="001936EF">
        <w:rPr>
          <w:rFonts w:ascii="Times New Roman" w:hAnsi="Times New Roman" w:cs="Times New Roman"/>
          <w:sz w:val="28"/>
          <w:szCs w:val="28"/>
        </w:rPr>
        <w:t xml:space="preserve"> de 2021</w:t>
      </w:r>
      <w:r w:rsidR="00644224" w:rsidRPr="001936EF">
        <w:rPr>
          <w:rFonts w:ascii="Times New Roman" w:hAnsi="Times New Roman" w:cs="Times New Roman"/>
          <w:sz w:val="28"/>
          <w:szCs w:val="28"/>
        </w:rPr>
        <w:t>.</w:t>
      </w:r>
    </w:p>
    <w:p w:rsidR="00CD253D" w:rsidRPr="001936EF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253D" w:rsidRPr="001936EF" w:rsidRDefault="009D5A2F" w:rsidP="00193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DINIZ JOSÉ FERNANDES</w:t>
      </w:r>
    </w:p>
    <w:p w:rsidR="00CD253D" w:rsidRPr="001936EF" w:rsidRDefault="00CD253D" w:rsidP="00193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Prefeito Municipal</w:t>
      </w: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EA0" w:rsidRPr="001936E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1936EF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1936EF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1936EF">
        <w:rPr>
          <w:rFonts w:ascii="Times New Roman" w:hAnsi="Times New Roman" w:cs="Times New Roman"/>
          <w:sz w:val="28"/>
          <w:szCs w:val="28"/>
        </w:rPr>
        <w:t>Finanças e Planejamento</w:t>
      </w:r>
    </w:p>
    <w:p w:rsidR="001B1ECE" w:rsidRPr="001936EF" w:rsidRDefault="001B1EC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1936E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1936E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904B0"/>
    <w:rsid w:val="000F7EA0"/>
    <w:rsid w:val="00175A5D"/>
    <w:rsid w:val="001936EF"/>
    <w:rsid w:val="001A3048"/>
    <w:rsid w:val="001B1ECE"/>
    <w:rsid w:val="00230252"/>
    <w:rsid w:val="002A49C1"/>
    <w:rsid w:val="002C4E9D"/>
    <w:rsid w:val="003755D4"/>
    <w:rsid w:val="003A2B71"/>
    <w:rsid w:val="005D1518"/>
    <w:rsid w:val="005F3E5C"/>
    <w:rsid w:val="00644224"/>
    <w:rsid w:val="009A037E"/>
    <w:rsid w:val="009D5A2F"/>
    <w:rsid w:val="00A22C94"/>
    <w:rsid w:val="00A95610"/>
    <w:rsid w:val="00C76558"/>
    <w:rsid w:val="00CD253D"/>
    <w:rsid w:val="00CF10CA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2021-05-04T17:22:00Z</cp:lastPrinted>
  <dcterms:created xsi:type="dcterms:W3CDTF">2021-05-04T17:22:00Z</dcterms:created>
  <dcterms:modified xsi:type="dcterms:W3CDTF">2021-05-04T17:22:00Z</dcterms:modified>
</cp:coreProperties>
</file>